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F502" w14:textId="77777777" w:rsidR="00BF75F7" w:rsidRDefault="00000000">
      <w:pPr>
        <w:jc w:val="center"/>
        <w:rPr>
          <w:sz w:val="36"/>
        </w:rPr>
      </w:pPr>
      <w:r>
        <w:rPr>
          <w:rFonts w:hint="eastAsia"/>
          <w:sz w:val="36"/>
        </w:rPr>
        <w:t>技术指标及商务要求响应表</w:t>
      </w:r>
    </w:p>
    <w:p w14:paraId="578F0BB1" w14:textId="77777777" w:rsidR="00BF75F7" w:rsidRDefault="00BF75F7"/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3686"/>
        <w:gridCol w:w="1701"/>
        <w:gridCol w:w="1417"/>
      </w:tblGrid>
      <w:tr w:rsidR="00BF75F7" w14:paraId="19F55B19" w14:textId="77777777">
        <w:trPr>
          <w:trHeight w:val="976"/>
        </w:trPr>
        <w:tc>
          <w:tcPr>
            <w:tcW w:w="993" w:type="dxa"/>
            <w:vAlign w:val="center"/>
          </w:tcPr>
          <w:p w14:paraId="25C06775" w14:textId="77777777" w:rsidR="00BF75F7" w:rsidRDefault="00BF75F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14DCB65" w14:textId="77777777" w:rsidR="00BF75F7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0080BE02" w14:textId="77777777" w:rsidR="00BF75F7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686" w:type="dxa"/>
            <w:vAlign w:val="center"/>
          </w:tcPr>
          <w:p w14:paraId="6605FDCF" w14:textId="77777777" w:rsidR="00BF75F7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技术指标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商务要求</w:t>
            </w:r>
          </w:p>
        </w:tc>
        <w:tc>
          <w:tcPr>
            <w:tcW w:w="1701" w:type="dxa"/>
            <w:vAlign w:val="center"/>
          </w:tcPr>
          <w:p w14:paraId="0EE6D90D" w14:textId="77777777" w:rsidR="00BF75F7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偏离说明</w:t>
            </w:r>
          </w:p>
          <w:p w14:paraId="49218769" w14:textId="77777777" w:rsidR="00BF75F7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无偏离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正偏离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负偏离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2654B01F" w14:textId="77777777" w:rsidR="00BF75F7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F6626" w14:paraId="0FD07898" w14:textId="77777777">
        <w:trPr>
          <w:trHeight w:val="546"/>
        </w:trPr>
        <w:tc>
          <w:tcPr>
            <w:tcW w:w="993" w:type="dxa"/>
            <w:vMerge w:val="restart"/>
            <w:vAlign w:val="center"/>
          </w:tcPr>
          <w:p w14:paraId="74B48CA5" w14:textId="69DA6798" w:rsidR="00DF6626" w:rsidRDefault="00DF6626" w:rsidP="00DF6626">
            <w:pPr>
              <w:jc w:val="center"/>
            </w:pPr>
            <w:r w:rsidRPr="00C21486">
              <w:rPr>
                <w:rFonts w:hint="eastAsia"/>
              </w:rPr>
              <w:t>高压内、外线</w:t>
            </w:r>
            <w:proofErr w:type="gramStart"/>
            <w:r w:rsidRPr="00C21486">
              <w:rPr>
                <w:rFonts w:hint="eastAsia"/>
              </w:rPr>
              <w:t>年度维保</w:t>
            </w:r>
            <w:r>
              <w:rPr>
                <w:rFonts w:hint="eastAsia"/>
              </w:rPr>
              <w:t>项目</w:t>
            </w:r>
            <w:proofErr w:type="gramEnd"/>
          </w:p>
        </w:tc>
        <w:tc>
          <w:tcPr>
            <w:tcW w:w="850" w:type="dxa"/>
            <w:vAlign w:val="center"/>
          </w:tcPr>
          <w:p w14:paraId="4D84897B" w14:textId="77777777" w:rsidR="00DF6626" w:rsidRDefault="00DF6626" w:rsidP="00DF662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111E" w14:textId="54C28D3C" w:rsidR="00DF6626" w:rsidRPr="00DF6626" w:rsidRDefault="00DF6626" w:rsidP="00DF662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DF6626">
              <w:rPr>
                <w:rFonts w:ascii="仿宋_GB2312" w:eastAsia="仿宋_GB2312" w:hAnsi="宋体" w:cs="宋体" w:hint="eastAsia"/>
                <w:szCs w:val="21"/>
              </w:rPr>
              <w:t>维保要求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9926" w14:textId="46B1288A" w:rsidR="00DF6626" w:rsidRPr="00DF6626" w:rsidRDefault="00DF6626" w:rsidP="00DF6626">
            <w:pPr>
              <w:widowControl/>
              <w:rPr>
                <w:rFonts w:ascii="仿宋_GB2312" w:eastAsia="仿宋_GB2312" w:hAnsi="宋体" w:cs="宋体"/>
                <w:szCs w:val="21"/>
              </w:rPr>
            </w:pPr>
            <w:r w:rsidRPr="00DF6626">
              <w:rPr>
                <w:rFonts w:ascii="仿宋_GB2312" w:eastAsia="仿宋_GB2312" w:hAnsi="宋体" w:cs="宋体" w:hint="eastAsia"/>
                <w:szCs w:val="21"/>
              </w:rPr>
              <w:t>高压内、外线年度</w:t>
            </w:r>
            <w:proofErr w:type="gramStart"/>
            <w:r w:rsidRPr="00DF6626">
              <w:rPr>
                <w:rFonts w:ascii="仿宋_GB2312" w:eastAsia="仿宋_GB2312" w:hAnsi="宋体" w:cs="宋体" w:hint="eastAsia"/>
                <w:szCs w:val="21"/>
              </w:rPr>
              <w:t>维保内容</w:t>
            </w:r>
            <w:proofErr w:type="gramEnd"/>
            <w:r w:rsidRPr="00DF6626">
              <w:rPr>
                <w:rFonts w:ascii="仿宋_GB2312" w:eastAsia="仿宋_GB2312" w:hAnsi="宋体" w:cs="宋体" w:hint="eastAsia"/>
                <w:szCs w:val="21"/>
              </w:rPr>
              <w:t>及技术指标</w:t>
            </w:r>
          </w:p>
        </w:tc>
        <w:tc>
          <w:tcPr>
            <w:tcW w:w="1701" w:type="dxa"/>
            <w:vAlign w:val="center"/>
          </w:tcPr>
          <w:p w14:paraId="1ABBF3FD" w14:textId="77777777" w:rsidR="00DF6626" w:rsidRDefault="00DF6626" w:rsidP="00DF662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8BF8B1" w14:textId="77777777" w:rsidR="00DF6626" w:rsidRDefault="00DF6626" w:rsidP="00DF6626">
            <w:pPr>
              <w:jc w:val="center"/>
            </w:pPr>
          </w:p>
        </w:tc>
      </w:tr>
      <w:tr w:rsidR="00DF6626" w14:paraId="137B31E7" w14:textId="77777777">
        <w:trPr>
          <w:trHeight w:val="546"/>
        </w:trPr>
        <w:tc>
          <w:tcPr>
            <w:tcW w:w="993" w:type="dxa"/>
            <w:vMerge/>
            <w:vAlign w:val="center"/>
          </w:tcPr>
          <w:p w14:paraId="4BAF0DF9" w14:textId="77777777" w:rsidR="00DF6626" w:rsidRDefault="00DF6626" w:rsidP="00DF6626">
            <w:pPr>
              <w:jc w:val="center"/>
            </w:pPr>
          </w:p>
        </w:tc>
        <w:tc>
          <w:tcPr>
            <w:tcW w:w="850" w:type="dxa"/>
            <w:vAlign w:val="center"/>
          </w:tcPr>
          <w:p w14:paraId="15B7F07D" w14:textId="77777777" w:rsidR="00DF6626" w:rsidRDefault="00DF6626" w:rsidP="00DF662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9585" w14:textId="156D05A2" w:rsidR="00DF6626" w:rsidRPr="00DF6626" w:rsidRDefault="00DF6626" w:rsidP="00DF662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F6626">
              <w:rPr>
                <w:rFonts w:ascii="仿宋_GB2312" w:eastAsia="仿宋_GB2312" w:hAnsi="宋体" w:cs="宋体" w:hint="eastAsia"/>
                <w:szCs w:val="21"/>
              </w:rPr>
              <w:t>资质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EC4E" w14:textId="127DE6FB" w:rsidR="00DF6626" w:rsidRPr="00DF6626" w:rsidRDefault="00DF6626" w:rsidP="00DF6626">
            <w:pPr>
              <w:widowControl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营业执照；国家能源局颁发的四级及以上承装、承修、承试电力设施许可证</w:t>
            </w:r>
          </w:p>
        </w:tc>
        <w:tc>
          <w:tcPr>
            <w:tcW w:w="1701" w:type="dxa"/>
            <w:vAlign w:val="center"/>
          </w:tcPr>
          <w:p w14:paraId="18732FC6" w14:textId="77777777" w:rsidR="00DF6626" w:rsidRDefault="00DF6626" w:rsidP="00DF662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5FC84B1" w14:textId="77777777" w:rsidR="00DF6626" w:rsidRDefault="00DF6626" w:rsidP="00DF6626">
            <w:pPr>
              <w:jc w:val="center"/>
            </w:pPr>
          </w:p>
        </w:tc>
      </w:tr>
      <w:tr w:rsidR="00DF6626" w14:paraId="59097E80" w14:textId="77777777">
        <w:trPr>
          <w:trHeight w:val="546"/>
        </w:trPr>
        <w:tc>
          <w:tcPr>
            <w:tcW w:w="993" w:type="dxa"/>
            <w:vMerge/>
            <w:vAlign w:val="center"/>
          </w:tcPr>
          <w:p w14:paraId="783615D9" w14:textId="77777777" w:rsidR="00DF6626" w:rsidRDefault="00DF6626" w:rsidP="00DF6626">
            <w:pPr>
              <w:jc w:val="center"/>
            </w:pPr>
          </w:p>
        </w:tc>
        <w:tc>
          <w:tcPr>
            <w:tcW w:w="850" w:type="dxa"/>
            <w:vAlign w:val="center"/>
          </w:tcPr>
          <w:p w14:paraId="4DF1291B" w14:textId="77777777" w:rsidR="00DF6626" w:rsidRDefault="00DF6626" w:rsidP="00DF662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D3A4" w14:textId="0312D778" w:rsidR="00DF6626" w:rsidRPr="00DF6626" w:rsidRDefault="00DF6626" w:rsidP="00DF662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F6626">
              <w:rPr>
                <w:rFonts w:ascii="仿宋_GB2312" w:eastAsia="仿宋_GB2312" w:hAnsi="宋体" w:cs="宋体" w:hint="eastAsia"/>
                <w:szCs w:val="21"/>
              </w:rPr>
              <w:t>付款条件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0475" w14:textId="04E0D77C" w:rsidR="00DF6626" w:rsidRPr="00DF6626" w:rsidRDefault="00DF6626" w:rsidP="00DF6626">
            <w:pPr>
              <w:widowControl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合同生效后预付30%，合同期满且验收通过后支付剩余尾款</w:t>
            </w:r>
          </w:p>
        </w:tc>
        <w:tc>
          <w:tcPr>
            <w:tcW w:w="1701" w:type="dxa"/>
            <w:vAlign w:val="center"/>
          </w:tcPr>
          <w:p w14:paraId="0E3DDA18" w14:textId="77777777" w:rsidR="00DF6626" w:rsidRDefault="00DF6626" w:rsidP="00DF662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5E4792C" w14:textId="77777777" w:rsidR="00DF6626" w:rsidRDefault="00DF6626" w:rsidP="00DF6626">
            <w:pPr>
              <w:jc w:val="center"/>
            </w:pPr>
          </w:p>
        </w:tc>
      </w:tr>
      <w:tr w:rsidR="00DF6626" w14:paraId="655EED91" w14:textId="77777777">
        <w:trPr>
          <w:trHeight w:val="546"/>
        </w:trPr>
        <w:tc>
          <w:tcPr>
            <w:tcW w:w="993" w:type="dxa"/>
            <w:vMerge/>
            <w:vAlign w:val="center"/>
          </w:tcPr>
          <w:p w14:paraId="5C46D588" w14:textId="77777777" w:rsidR="00DF6626" w:rsidRDefault="00DF6626" w:rsidP="00DF6626">
            <w:pPr>
              <w:jc w:val="center"/>
            </w:pPr>
          </w:p>
        </w:tc>
        <w:tc>
          <w:tcPr>
            <w:tcW w:w="850" w:type="dxa"/>
            <w:vAlign w:val="center"/>
          </w:tcPr>
          <w:p w14:paraId="247AA4DD" w14:textId="77777777" w:rsidR="00DF6626" w:rsidRDefault="00DF6626" w:rsidP="00DF662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7FB0" w14:textId="582CA06E" w:rsidR="00DF6626" w:rsidRPr="00DF6626" w:rsidRDefault="00DF6626" w:rsidP="00DF662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抢修响应时间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4EC4" w14:textId="5B8437B0" w:rsidR="00DF6626" w:rsidRPr="00DF6626" w:rsidRDefault="00DF6626" w:rsidP="00DF6626">
            <w:pPr>
              <w:widowControl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接到通知后1小时到达甲方开始抢修</w:t>
            </w:r>
          </w:p>
        </w:tc>
        <w:tc>
          <w:tcPr>
            <w:tcW w:w="1701" w:type="dxa"/>
            <w:vAlign w:val="center"/>
          </w:tcPr>
          <w:p w14:paraId="0DD88827" w14:textId="77777777" w:rsidR="00DF6626" w:rsidRDefault="00DF6626" w:rsidP="00DF662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6EBF691" w14:textId="77777777" w:rsidR="00DF6626" w:rsidRDefault="00DF6626" w:rsidP="00DF6626">
            <w:pPr>
              <w:jc w:val="center"/>
            </w:pPr>
          </w:p>
        </w:tc>
      </w:tr>
      <w:tr w:rsidR="00DF6626" w14:paraId="03863950" w14:textId="77777777">
        <w:trPr>
          <w:trHeight w:val="546"/>
        </w:trPr>
        <w:tc>
          <w:tcPr>
            <w:tcW w:w="993" w:type="dxa"/>
            <w:vMerge/>
            <w:vAlign w:val="center"/>
          </w:tcPr>
          <w:p w14:paraId="05CCCC2A" w14:textId="77777777" w:rsidR="00DF6626" w:rsidRDefault="00DF6626" w:rsidP="00DF6626">
            <w:pPr>
              <w:jc w:val="center"/>
            </w:pPr>
          </w:p>
        </w:tc>
        <w:tc>
          <w:tcPr>
            <w:tcW w:w="850" w:type="dxa"/>
            <w:vAlign w:val="center"/>
          </w:tcPr>
          <w:p w14:paraId="1CC11DBC" w14:textId="77777777" w:rsidR="00DF6626" w:rsidRDefault="00DF6626" w:rsidP="00DF662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6ACC" w14:textId="4DA34CEF" w:rsidR="00DF6626" w:rsidRPr="00DF6626" w:rsidRDefault="00DF6626" w:rsidP="00DF662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业绩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E21C" w14:textId="707C15BC" w:rsidR="00DF6626" w:rsidRPr="00DF6626" w:rsidRDefault="00DF6626" w:rsidP="00DF6626">
            <w:pPr>
              <w:widowControl/>
              <w:rPr>
                <w:rFonts w:ascii="仿宋_GB2312" w:eastAsia="仿宋_GB2312" w:hAnsi="宋体" w:cs="宋体"/>
                <w:szCs w:val="21"/>
              </w:rPr>
            </w:pPr>
            <w:r w:rsidRPr="00D55AC4">
              <w:rPr>
                <w:rFonts w:ascii="仿宋_GB2312" w:eastAsia="仿宋_GB2312" w:hAnsi="宋体" w:cs="宋体" w:hint="eastAsia"/>
                <w:szCs w:val="21"/>
              </w:rPr>
              <w:t>天府新区内近三年有三项10kV及以上电力</w:t>
            </w:r>
            <w:proofErr w:type="gramStart"/>
            <w:r w:rsidRPr="00D55AC4">
              <w:rPr>
                <w:rFonts w:ascii="仿宋_GB2312" w:eastAsia="仿宋_GB2312" w:hAnsi="宋体" w:cs="宋体" w:hint="eastAsia"/>
                <w:szCs w:val="21"/>
              </w:rPr>
              <w:t>设施维保的</w:t>
            </w:r>
            <w:proofErr w:type="gramEnd"/>
            <w:r w:rsidRPr="00D55AC4">
              <w:rPr>
                <w:rFonts w:ascii="仿宋_GB2312" w:eastAsia="仿宋_GB2312" w:hAnsi="宋体" w:cs="宋体" w:hint="eastAsia"/>
                <w:szCs w:val="21"/>
              </w:rPr>
              <w:t>服务业绩</w:t>
            </w:r>
          </w:p>
        </w:tc>
        <w:tc>
          <w:tcPr>
            <w:tcW w:w="1701" w:type="dxa"/>
            <w:vAlign w:val="center"/>
          </w:tcPr>
          <w:p w14:paraId="1FB62963" w14:textId="77777777" w:rsidR="00DF6626" w:rsidRDefault="00DF6626" w:rsidP="00DF662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A5E6CF2" w14:textId="77777777" w:rsidR="00DF6626" w:rsidRDefault="00DF6626" w:rsidP="00DF6626">
            <w:pPr>
              <w:jc w:val="center"/>
            </w:pPr>
          </w:p>
        </w:tc>
      </w:tr>
      <w:tr w:rsidR="00DF6626" w14:paraId="55B9E6CE" w14:textId="77777777">
        <w:trPr>
          <w:trHeight w:val="546"/>
        </w:trPr>
        <w:tc>
          <w:tcPr>
            <w:tcW w:w="993" w:type="dxa"/>
            <w:vMerge/>
            <w:vAlign w:val="center"/>
          </w:tcPr>
          <w:p w14:paraId="4F516AC8" w14:textId="77777777" w:rsidR="00DF6626" w:rsidRDefault="00DF6626" w:rsidP="00DF6626">
            <w:pPr>
              <w:jc w:val="center"/>
            </w:pPr>
          </w:p>
        </w:tc>
        <w:tc>
          <w:tcPr>
            <w:tcW w:w="850" w:type="dxa"/>
            <w:vAlign w:val="center"/>
          </w:tcPr>
          <w:p w14:paraId="017A67C2" w14:textId="77777777" w:rsidR="00DF6626" w:rsidRDefault="00DF6626" w:rsidP="00DF662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1C92" w14:textId="29BEE4F6" w:rsidR="00DF6626" w:rsidRPr="00DF6626" w:rsidRDefault="00DF6626" w:rsidP="00DF662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验收条件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F57E" w14:textId="2B83C475" w:rsidR="00DF6626" w:rsidRPr="00DF6626" w:rsidRDefault="00DF6626" w:rsidP="00DF6626">
            <w:pPr>
              <w:widowControl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乙方为甲方高低压供配电设备建立维修维护技术档案；每次维修巡检工作结束时，乙方需详细填写巡检维修报告，并由甲方填写意见和签字确认</w:t>
            </w:r>
          </w:p>
        </w:tc>
        <w:tc>
          <w:tcPr>
            <w:tcW w:w="1701" w:type="dxa"/>
            <w:vAlign w:val="center"/>
          </w:tcPr>
          <w:p w14:paraId="57DDA9A8" w14:textId="77777777" w:rsidR="00DF6626" w:rsidRDefault="00DF6626" w:rsidP="00DF662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C2656D" w14:textId="77777777" w:rsidR="00DF6626" w:rsidRDefault="00DF6626" w:rsidP="00DF6626">
            <w:pPr>
              <w:jc w:val="center"/>
            </w:pPr>
          </w:p>
        </w:tc>
      </w:tr>
    </w:tbl>
    <w:p w14:paraId="0C8B3AE7" w14:textId="77777777" w:rsidR="00BF75F7" w:rsidRDefault="00BF75F7"/>
    <w:p w14:paraId="545F70F4" w14:textId="77777777" w:rsidR="00BF75F7" w:rsidRDefault="00BF75F7"/>
    <w:p w14:paraId="6C7D33F4" w14:textId="77777777" w:rsidR="00BF75F7" w:rsidRDefault="00BF75F7"/>
    <w:p w14:paraId="1A3F0663" w14:textId="77777777" w:rsidR="00BF75F7" w:rsidRDefault="00BF75F7">
      <w:pPr>
        <w:spacing w:line="360" w:lineRule="auto"/>
      </w:pPr>
    </w:p>
    <w:p w14:paraId="7EE4C96B" w14:textId="77777777" w:rsidR="00BF75F7" w:rsidRDefault="00000000">
      <w:pPr>
        <w:spacing w:line="360" w:lineRule="auto"/>
        <w:rPr>
          <w:sz w:val="24"/>
        </w:rPr>
      </w:pPr>
      <w:r>
        <w:rPr>
          <w:rFonts w:hint="eastAsia"/>
        </w:rPr>
        <w:t xml:space="preserve"> </w:t>
      </w:r>
      <w:r>
        <w:t xml:space="preserve">                                  </w:t>
      </w:r>
      <w:r>
        <w:rPr>
          <w:sz w:val="24"/>
        </w:rPr>
        <w:t>公司名称</w:t>
      </w:r>
      <w:r>
        <w:rPr>
          <w:rFonts w:hint="eastAsia"/>
          <w:sz w:val="24"/>
        </w:rPr>
        <w:t>（盖章）：</w:t>
      </w:r>
    </w:p>
    <w:p w14:paraId="2A101CB0" w14:textId="77777777" w:rsidR="00BF75F7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</w:t>
      </w:r>
      <w:r>
        <w:rPr>
          <w:sz w:val="24"/>
        </w:rPr>
        <w:t>日期</w:t>
      </w:r>
      <w:r>
        <w:rPr>
          <w:rFonts w:hint="eastAsia"/>
          <w:sz w:val="24"/>
        </w:rPr>
        <w:t>：</w:t>
      </w:r>
    </w:p>
    <w:sectPr w:rsidR="00BF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07D0" w14:textId="77777777" w:rsidR="00AE7F8E" w:rsidRDefault="00AE7F8E" w:rsidP="00D55AC4">
      <w:r>
        <w:separator/>
      </w:r>
    </w:p>
  </w:endnote>
  <w:endnote w:type="continuationSeparator" w:id="0">
    <w:p w14:paraId="0AD49942" w14:textId="77777777" w:rsidR="00AE7F8E" w:rsidRDefault="00AE7F8E" w:rsidP="00D5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95FA" w14:textId="77777777" w:rsidR="00AE7F8E" w:rsidRDefault="00AE7F8E" w:rsidP="00D55AC4">
      <w:r>
        <w:separator/>
      </w:r>
    </w:p>
  </w:footnote>
  <w:footnote w:type="continuationSeparator" w:id="0">
    <w:p w14:paraId="0E9AAA4F" w14:textId="77777777" w:rsidR="00AE7F8E" w:rsidRDefault="00AE7F8E" w:rsidP="00D5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37"/>
    <w:rsid w:val="00012EFB"/>
    <w:rsid w:val="0005671A"/>
    <w:rsid w:val="001F38BB"/>
    <w:rsid w:val="00215D6A"/>
    <w:rsid w:val="0036461A"/>
    <w:rsid w:val="004012CB"/>
    <w:rsid w:val="00595DAB"/>
    <w:rsid w:val="0062668F"/>
    <w:rsid w:val="00661C1A"/>
    <w:rsid w:val="00670B3D"/>
    <w:rsid w:val="0073607F"/>
    <w:rsid w:val="007441ED"/>
    <w:rsid w:val="00811B08"/>
    <w:rsid w:val="008F115F"/>
    <w:rsid w:val="00961437"/>
    <w:rsid w:val="009C4C31"/>
    <w:rsid w:val="00AE7F8E"/>
    <w:rsid w:val="00BF75F7"/>
    <w:rsid w:val="00C21486"/>
    <w:rsid w:val="00C30B6B"/>
    <w:rsid w:val="00C35938"/>
    <w:rsid w:val="00C442AD"/>
    <w:rsid w:val="00C70C7D"/>
    <w:rsid w:val="00D55AC4"/>
    <w:rsid w:val="00D90F6A"/>
    <w:rsid w:val="00DF6626"/>
    <w:rsid w:val="00E930C8"/>
    <w:rsid w:val="00FC4CD1"/>
    <w:rsid w:val="0A1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C8A03"/>
  <w15:docId w15:val="{A0DF1FA8-4F3A-48C7-8446-4A9F9BA6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annotation text"/>
    <w:basedOn w:val="a"/>
    <w:link w:val="a9"/>
    <w:qFormat/>
    <w:rsid w:val="00D55AC4"/>
    <w:pPr>
      <w:jc w:val="left"/>
    </w:pPr>
    <w:rPr>
      <w:szCs w:val="24"/>
    </w:rPr>
  </w:style>
  <w:style w:type="character" w:customStyle="1" w:styleId="a9">
    <w:name w:val="批注文字 字符"/>
    <w:basedOn w:val="a0"/>
    <w:link w:val="a8"/>
    <w:qFormat/>
    <w:rsid w:val="00D55A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Company>P R C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xlh6006</cp:lastModifiedBy>
  <cp:revision>13</cp:revision>
  <dcterms:created xsi:type="dcterms:W3CDTF">2022-07-29T06:10:00Z</dcterms:created>
  <dcterms:modified xsi:type="dcterms:W3CDTF">2024-03-15T08:06:00Z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